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bookmarkStart w:id="0" w:name="_GoBack"/>
      <w:bookmarkEnd w:id="0"/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227B5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227B5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6275D6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7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Pr="006A5450" w:rsidRDefault="00EB4C48" w:rsidP="00711828">
      <w:pPr>
        <w:rPr>
          <w:rFonts w:eastAsia="SimSun"/>
          <w:b/>
          <w:bCs/>
          <w:sz w:val="44"/>
          <w:szCs w:val="44"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Aozhou sheng huo san ji = Life in Australia / Guo Juncai, Jiang Shizhen ; [ze ren bian ji Huang Liusheng].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澳洲生活散记 = Life in Australia / 郭俊才, 江诗珍著 ; [责任编辑黄六生].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CHN 306.0994 G977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http://nla.gov.au/nla.cat-vn7011026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Xue hui yin dao : wei jia zhang ti gong de can ji er tong ji qi jia ting zhi chi gui hua zhi nan / [Can ji er tong xie hui].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学会引导: 为家长提供的残疾儿童及其家庭支持规划指南 / [残疾儿童协会].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CHN 362.4040994 X8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http://nla.gov.au/nla.cat-vn7125705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Kasikade nü zi jian yu li shi yi zhi : lü you zhi nan.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卡斯卡德女子监狱历史遗址 : 旅游指南.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CHN 365.4309946 C336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http://nla.gov.au/nla.cat-vn7125745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Fu cao ju shi ji / Gaoyao Lu Biaozhang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甫草居詩集 / 高要陸鏢章著.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CHN 895.116 L926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vn6930658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Pr="006A5450" w:rsidRDefault="008820C6" w:rsidP="00711828">
      <w:pPr>
        <w:rPr>
          <w:rFonts w:eastAsia="SimSun"/>
          <w:b/>
          <w:bCs/>
          <w:sz w:val="40"/>
          <w:szCs w:val="40"/>
          <w:lang w:eastAsia="zh-CN"/>
        </w:rPr>
      </w:pPr>
    </w:p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Rarebooks: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Meiguo ha fo da xue ha fo yan jing tu shu guan cang shan ben fang zhi shu zhi = Annotated catalogue of the rare Chinese local gazetteers in the Harvard-Yenching Library, Harvard University / Li Jian, Liu Bo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美國哈佛大學哈佛燕京圖書館藏善本方志書志 = Annotated catalogue of the rare Chinese local gazetteers in the Harvard-Yenching Library, Harvard University / 李堅, 劉波編著.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015.51044 L693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http://nla.gov.au/nla.cat-vn7126104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Guangdong Hua qiao dang an mu lu : 1907-1952 / Guangdong Sheng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广东华侨档案目录 : 1907-1952 / 广东省档案馆编.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016.3048095127 G913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http://nla.gov.au/nla.cat-vn7125760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160AF">
              <w:rPr>
                <w:rFonts w:ascii="Arial Unicode MS" w:eastAsia="Arial Unicode MS" w:hAnsi="Arial Unicode MS" w:cs="Arial Unicode MS"/>
              </w:rPr>
              <w:t xml:space="preserve">Huizi zhe xue, Tian Pian zhe xue jin zhu = Lectures de la philosophie de Huizhi et </w:t>
            </w:r>
            <w:r w:rsidRPr="00C160AF">
              <w:rPr>
                <w:rFonts w:ascii="Arial Unicode MS" w:eastAsia="Arial Unicode MS" w:hAnsi="Arial Unicode MS" w:cs="Arial Unicode MS"/>
              </w:rPr>
              <w:lastRenderedPageBreak/>
              <w:t xml:space="preserve">Tianpian / Zhu Hailei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惠子哲学, 田骈哲学今注 / 朱海雷著.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CH 181.1109 Z63H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vn7126043</w:t>
              </w:r>
            </w:hyperlink>
          </w:p>
        </w:tc>
      </w:tr>
    </w:tbl>
    <w:p w:rsidR="00033170" w:rsidRPr="006A5450" w:rsidRDefault="00033170" w:rsidP="0053067C">
      <w:pPr>
        <w:rPr>
          <w:rFonts w:eastAsia="SimSun"/>
          <w:sz w:val="40"/>
          <w:szCs w:val="40"/>
          <w:lang w:eastAsia="zh-CN"/>
        </w:rPr>
      </w:pPr>
    </w:p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/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/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Pan, Suiming lun xing / [Pan Suiming zhu].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潘绥铭论性 / [潘绥铭著].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306.70951 P187SM.1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http://nla.gov.au/nla.cat-vn7130757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Gou tong yu hui ju : di wu jie Zhongguo xing yan jiu xue shu yan tao hui lun wen ji / zhu bian Huang Yingying, Pan Suiming.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沟通与汇聚 : 第五届中国性研究学术研讨会论文集 / 主编黄盈盈, 潘绥铭.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306.70951 Z63XY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http://nla.gov.au/nla.cat-vn7130777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Di ceng zheng zhi : dui hua yu yan jiang = Subaltern politics : dialogue and speech / Yu Jianrong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底层政治 : 对话与演讲 = Subaltern politics : dialogue and speech / 于建嵘著.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CH 323.0420951 Y94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http://nla.gov.au/nla.cat-vn7125702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 xml:space="preserve">Zhongguo gong chan dang de jiu shi nian / Zhong gong zhong yang dang shi yan jiu shi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中国共产党的九十年 / 中共中央党史研究室著.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324.25107509 Z63GZ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http://nla.gov.au/nla.cat-vn7126653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  <w:lang w:val="de-DE"/>
              </w:rPr>
              <w:t xml:space="preserve">Songzhuang fang song ji shi / Wang Lize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宋庄房讼纪实 / 王笠泽著.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333.3095115 W246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http://nla.gov.au/nla.cat-vn7125720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Yi qi cheng zhang : jia ting zhi nan - zhi chi can ji er tong de tong bao / [Can ji er tong xie hui].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一起成长: 家庭指南 - 支持残疾儿童的同胞 / [残疾儿童协会].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362.40430994 Y51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http://nla.gov.au/nla.cat-vn7125695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Te bie de sheng dan jie / M. Kelisidina Batelei wen ; Dina Maikenuodun tu ; Luo Ling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ja-JP"/>
              </w:rPr>
              <w:t>特别的圣诞节 / M. 克里斯蒂娜</w:t>
            </w:r>
            <w:r w:rsidRPr="00B0179D">
              <w:rPr>
                <w:rFonts w:ascii="Arial Unicode MS" w:eastAsia="Arial Unicode MS" w:hAnsi="Arial Unicode MS" w:cs="Arial Unicode MS" w:hint="eastAsia"/>
                <w:lang w:eastAsia="ja-JP"/>
              </w:rPr>
              <w:t>・巴特勒</w:t>
            </w:r>
            <w:r w:rsidRPr="00B0179D">
              <w:rPr>
                <w:rFonts w:ascii="Arial Unicode MS" w:eastAsia="Arial Unicode MS" w:hAnsi="Arial Unicode MS" w:cs="Arial Unicode MS"/>
                <w:lang w:eastAsia="ja-JP"/>
              </w:rPr>
              <w:t xml:space="preserve"> 文 ; 蒂娜</w:t>
            </w:r>
            <w:r w:rsidRPr="00B0179D">
              <w:rPr>
                <w:rFonts w:ascii="Arial Unicode MS" w:eastAsia="Arial Unicode MS" w:hAnsi="Arial Unicode MS" w:cs="Arial Unicode MS" w:hint="eastAsia"/>
                <w:lang w:eastAsia="ja-JP"/>
              </w:rPr>
              <w:t>・麦克诺顿</w:t>
            </w:r>
            <w:r w:rsidRPr="00B0179D">
              <w:rPr>
                <w:rFonts w:ascii="Arial Unicode MS" w:eastAsia="Arial Unicode MS" w:hAnsi="Arial Unicode MS" w:cs="Arial Unicode MS"/>
                <w:lang w:eastAsia="ja-JP"/>
              </w:rPr>
              <w:t xml:space="preserve"> 图 ; 罗玲 译.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ja-JP"/>
              </w:rPr>
              <w:t>CH 394.2663 B986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hyperlink r:id="rId21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ja-JP"/>
                </w:rPr>
                <w:t>http://nla.gov.au/nla.cat-vn6977387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Sheng dan jie / (Meiguo) Gai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0179D">
              <w:rPr>
                <w:rFonts w:ascii="Arial Unicode MS" w:eastAsia="Arial Unicode MS" w:hAnsi="Arial Unicode MS" w:cs="Arial Unicode MS"/>
              </w:rPr>
              <w:t xml:space="preserve">er Jibensi zhu ; Sun Yanxia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圣诞节 = Christmas is-- / (美国) 盖尔.吉本斯著 ; 孙艳霞译 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394.2663 G441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http://nla.gov.au/nla.cat-vn6977337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Sheng dan Jie de li wu / wen, tu Wuwei Tailang ; yi Miya.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圣诞节的礼物 / 文·图五味太郎 ; 译米雅.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394.2663 G633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http://nla.gov.au/nla.cat-vn6977339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Guo jie la, Sheng tan jie / Pingzi bian ; Meng Huandao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过节啦, 圣诞节 / 萍子编 ; 梦幻岛绘.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394.2663 G977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http://nla.gov.au/nla.cat-vn6977393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Gulu de sheng dan jie / Jiansuo Shouzi zhu ; Heijing Jian hui ; Qian Xin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咕噜的圣诞节 / 间所寿子著 ; 黑井健绘 ; 钱鑫译.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394.2663 M183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http://nla.gov.au/nla.cat-vn6977343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Dawei, Sheng dan jie dao le! / wen, tu Dawei Xiangnong ; fan yi Zhang Yingmei.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大卫, 圣诞节到啦! / 文, 图大卫·香农 ; 张影妹译.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394.2663 S528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http://nla.gov.au/nla.cat-vn6977345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Ji gu zhai zhong ding yi qi kuan shi : [10 juan] / [Ruan Yuan].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積古齋鐘鼎彝器款識 : [10卷] / [阮元].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495.117 R894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http://nla.gov.au/nla.cat-vn6977285</w:t>
              </w:r>
            </w:hyperlink>
          </w:p>
        </w:tc>
      </w:tr>
    </w:tbl>
    <w:p w:rsidR="008820C6" w:rsidRPr="006A5450" w:rsidRDefault="008820C6" w:rsidP="0053067C">
      <w:pPr>
        <w:rPr>
          <w:rFonts w:eastAsia="SimSun"/>
          <w:sz w:val="36"/>
          <w:szCs w:val="36"/>
        </w:rPr>
      </w:pPr>
    </w:p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67537D" w:rsidRPr="006275D6" w:rsidRDefault="0067537D" w:rsidP="0053067C">
      <w:pPr>
        <w:rPr>
          <w:rFonts w:eastAsia="SimSun"/>
          <w:sz w:val="32"/>
          <w:szCs w:val="3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8820C6" w:rsidRDefault="008820C6" w:rsidP="0053067C">
      <w:pPr>
        <w:rPr>
          <w:rFonts w:eastAsia="SimSun"/>
          <w:lang w:eastAsia="zh-CN"/>
        </w:rPr>
      </w:pPr>
    </w:p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Yi shu fang tan lu, 1998-2005 / Yang Zi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艺术访谈录, 1998-2005 / 杨子著.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700.922 Y22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http://nla.gov.au/nla.cat-vn6977180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Di jiu ceng : 2013 yi shu jia chuang zuo fang an ji cao tu zhan = Jiu Ceng Gallery : 2013 the exhibition of artists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0179D">
              <w:rPr>
                <w:rFonts w:ascii="Arial Unicode MS" w:eastAsia="Arial Unicode MS" w:hAnsi="Arial Unicode MS" w:cs="Arial Unicode MS"/>
              </w:rPr>
              <w:t xml:space="preserve"> plan and sketch / Beijing jiu ceng mei shu guan.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 xml:space="preserve">第玖层 : 2013艺术家创作方案及草图展 = Jiu Ceng Gallery : 2013 the exhibition of </w:t>
            </w: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artists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0179D">
              <w:rPr>
                <w:rFonts w:ascii="Arial Unicode MS" w:eastAsia="Arial Unicode MS" w:hAnsi="Arial Unicode MS" w:cs="Arial Unicode MS"/>
              </w:rPr>
              <w:t xml:space="preserve"> plan and sketch / 北京玖层美术馆.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CH 709.5109051 D536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http://nla.gov.au/nla.cat-vn7125698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 xml:space="preserve">Xiao ren er bang shou sheng dan jie / (Ri) Zhongchuan Qianxun wen ; (Ri) Guji Chunsi tu ; Pu Pulan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小人儿帮手圣诞节 / (日) 中川千寻 文 ; (日) 古寄纯嗣 图 ; 蒲蒲兰译.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741.552 N163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http://nla.gov.au/nla.cat-vn6977354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Sheng dan jie li wu / [Anna Yimosi zhu ; Xie Wanghui yi].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圣诞节礼物 / [安娜依默思著 ; 谢王挥译].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745.59412 L791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http://nla.gov.au/nla.cat-vn6977399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Hua yu ai, ran hou li kai = Paint and love, then say goodbye / (Ruishi) 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B0179D">
              <w:rPr>
                <w:rFonts w:ascii="Arial Unicode MS" w:eastAsia="Arial Unicode MS" w:hAnsi="Arial Unicode MS" w:cs="Arial Unicode MS"/>
              </w:rPr>
              <w:t xml:space="preserve">ni zhu ; Xiong Wenxi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画与爱, 然后离开 = Paint and love, then say goodbye / (瑞士) 艾尼著 ; 熊雯曦译.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759.9494 H465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http://nla.gov.au/nla.cat-vn7125489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val="it-IT"/>
              </w:rPr>
              <w:t xml:space="preserve">Li sao tu / (Qing) Xiao Yuncong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離騷圖 / (清)蕭雲從繪.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CH 769.9510903 X6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3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http://nla.gov.au/nla.cat-vn7126201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Ke bu ke yi bu yi shu / Cai Wenyou zhu ; Shen Boliang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CN"/>
              </w:rPr>
              <w:t>可不可以不艺术 / 蔡文悠著 ; 申舶良译.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814.6 C133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http://nla.gov.au/nla.cat-vn7125664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Zai ren sheng meng li shi mian = Lost in the dream of life / Shen Yiran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在人生梦里失眠 = Lost in the dream of life / 沈亦然著.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895.136 S546Y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http://nla.gov.au/nla.cat-vn6977191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val="it-IT"/>
              </w:rPr>
              <w:t xml:space="preserve">Re ceng zhi mi shi / Tizimo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熱層之密室 / 提子墨著.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CH 895.136080520 T625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6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http://nla.gov.au/nla.cat-vn7125762</w:t>
              </w:r>
            </w:hyperlink>
          </w:p>
        </w:tc>
      </w:tr>
      <w:tr w:rsidR="006275D6" w:rsidRPr="00B0179D" w:rsidTr="006275D6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Wo he Ai Qing / Gao 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我和艾青 / 高瑛著.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CH 895.185109 A288Q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vn6975639</w:t>
              </w:r>
            </w:hyperlink>
          </w:p>
        </w:tc>
      </w:tr>
    </w:tbl>
    <w:p w:rsidR="0053067C" w:rsidRPr="006275D6" w:rsidRDefault="0053067C" w:rsidP="00711828">
      <w:pPr>
        <w:rPr>
          <w:rFonts w:eastAsia="SimSun"/>
          <w:bCs/>
          <w:sz w:val="32"/>
          <w:szCs w:val="32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Tian yi / Wen Zhijie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天意 / 溫智杰著.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CH 920.710951249 W474ZJ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8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http://nla.gov.au/nla.cat-vn7130794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Qi shu / Wen Zhijie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氣數 / 溫智杰著.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CH 951.00207 W474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9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http://nla.gov.au/nla.cat-vn7130800</w:t>
              </w:r>
            </w:hyperlink>
          </w:p>
        </w:tc>
      </w:tr>
    </w:tbl>
    <w:p w:rsidR="00E029B3" w:rsidRPr="006A5450" w:rsidRDefault="00E029B3" w:rsidP="0053067C">
      <w:pPr>
        <w:rPr>
          <w:rFonts w:eastAsia="SimSun"/>
          <w:sz w:val="32"/>
          <w:szCs w:val="32"/>
          <w:lang w:eastAsia="zh-CN"/>
        </w:rPr>
      </w:pPr>
    </w:p>
    <w:p w:rsidR="0053067C" w:rsidRDefault="0053067C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(Running number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B90CAC">
        <w:tc>
          <w:tcPr>
            <w:tcW w:w="8028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B90CAC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Xianggang Qingkuai tang Fu shi jia pu / [zu pu chong bian wei yuan hui].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香港清快塘傅氏家谱 / [族譜重編委員會].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CH 18231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0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http://nla.gov.au/nla.cat-vn7127470</w:t>
              </w:r>
            </w:hyperlink>
          </w:p>
        </w:tc>
      </w:tr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Bai nian shi shang : Xianggang chang shan gu shi = A century of fashion : Hong Kong cheongsam story / Xianggang li shi bo wu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t>百年時尚 : 香港長衫故事 = A century of fashion : Hong Kong cheongsam story / 香港歷史博物館編.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>CH 18233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http://nla.gov.au/nla.cat-vn7127402</w:t>
              </w:r>
            </w:hyperlink>
          </w:p>
        </w:tc>
      </w:tr>
    </w:tbl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t xml:space="preserve">Man du = Mandu.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缦度 = Mandu.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B0179D">
              <w:rPr>
                <w:rFonts w:ascii="Arial Unicode MS" w:eastAsia="Arial Unicode MS" w:hAnsi="Arial Unicode MS" w:cs="Arial Unicode MS"/>
              </w:rPr>
              <w:lastRenderedPageBreak/>
              <w:t>OCS 9200 2404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734CCF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vn6896183</w:t>
              </w:r>
            </w:hyperlink>
          </w:p>
        </w:tc>
      </w:tr>
    </w:tbl>
    <w:p w:rsidR="00E029B3" w:rsidRDefault="00E029B3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6"/>
        <w:gridCol w:w="2960"/>
        <w:gridCol w:w="3138"/>
      </w:tblGrid>
      <w:tr w:rsidR="006275D6" w:rsidRPr="00B0179D" w:rsidTr="00FD6FD7">
        <w:tc>
          <w:tcPr>
            <w:tcW w:w="2849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val="sv-SE"/>
              </w:rPr>
              <w:t xml:space="preserve">Cheng li : yi ge ren de yi shu shi.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成力 : 一個人的藝術史.</w:t>
            </w:r>
          </w:p>
        </w:tc>
        <w:tc>
          <w:tcPr>
            <w:tcW w:w="1044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B0179D">
              <w:rPr>
                <w:rFonts w:ascii="Arial Unicode MS" w:eastAsia="Arial Unicode MS" w:hAnsi="Arial Unicode MS" w:cs="Arial Unicode MS"/>
                <w:lang w:eastAsia="zh-TW"/>
              </w:rPr>
              <w:t>CH 2015-376</w:t>
            </w:r>
          </w:p>
        </w:tc>
        <w:tc>
          <w:tcPr>
            <w:tcW w:w="1107" w:type="pct"/>
          </w:tcPr>
          <w:p w:rsidR="006275D6" w:rsidRPr="00B0179D" w:rsidRDefault="006275D6" w:rsidP="00FD6FD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3" w:history="1">
              <w:r w:rsidRPr="00734CCF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http://nla.gov.au/nla.cat-vn6977208</w:t>
              </w:r>
            </w:hyperlink>
          </w:p>
        </w:tc>
      </w:tr>
    </w:tbl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44"/>
      <w:footerReference w:type="even" r:id="rId45"/>
      <w:footerReference w:type="default" r:id="rId4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5D6">
      <w:rPr>
        <w:rStyle w:val="PageNumber"/>
        <w:noProof/>
      </w:rPr>
      <w:t>2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27B57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275D6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.gov.au/nla.cat-vn7011026" TargetMode="External"/><Relationship Id="rId13" Type="http://schemas.openxmlformats.org/officeDocument/2006/relationships/hyperlink" Target="http://nla.gov.au/nla.cat-vn7125760" TargetMode="External"/><Relationship Id="rId18" Type="http://schemas.openxmlformats.org/officeDocument/2006/relationships/hyperlink" Target="http://nla.gov.au/nla.cat-vn7126653" TargetMode="External"/><Relationship Id="rId26" Type="http://schemas.openxmlformats.org/officeDocument/2006/relationships/hyperlink" Target="http://nla.gov.au/nla.cat-vn6977345" TargetMode="External"/><Relationship Id="rId39" Type="http://schemas.openxmlformats.org/officeDocument/2006/relationships/hyperlink" Target="http://nla.gov.au/nla.cat-vn71308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.gov.au/nla.cat-vn6977387" TargetMode="External"/><Relationship Id="rId34" Type="http://schemas.openxmlformats.org/officeDocument/2006/relationships/hyperlink" Target="http://nla.gov.au/nla.cat-vn7125664" TargetMode="External"/><Relationship Id="rId42" Type="http://schemas.openxmlformats.org/officeDocument/2006/relationships/hyperlink" Target="http://nla.gov.au/nla.cat-vn689618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la.lib.apabi.com/List.asp?lang=gb" TargetMode="External"/><Relationship Id="rId12" Type="http://schemas.openxmlformats.org/officeDocument/2006/relationships/hyperlink" Target="http://nla.gov.au/nla.cat-vn7126104" TargetMode="External"/><Relationship Id="rId17" Type="http://schemas.openxmlformats.org/officeDocument/2006/relationships/hyperlink" Target="http://nla.gov.au/nla.cat-vn7125702" TargetMode="External"/><Relationship Id="rId25" Type="http://schemas.openxmlformats.org/officeDocument/2006/relationships/hyperlink" Target="http://nla.gov.au/nla.cat-vn6977343" TargetMode="External"/><Relationship Id="rId33" Type="http://schemas.openxmlformats.org/officeDocument/2006/relationships/hyperlink" Target="http://nla.gov.au/nla.cat-vn7126201" TargetMode="External"/><Relationship Id="rId38" Type="http://schemas.openxmlformats.org/officeDocument/2006/relationships/hyperlink" Target="http://nla.gov.au/nla.cat-vn7130794" TargetMode="External"/><Relationship Id="rId46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7130777" TargetMode="External"/><Relationship Id="rId20" Type="http://schemas.openxmlformats.org/officeDocument/2006/relationships/hyperlink" Target="http://nla.gov.au/nla.cat-vn7125695" TargetMode="External"/><Relationship Id="rId29" Type="http://schemas.openxmlformats.org/officeDocument/2006/relationships/hyperlink" Target="http://nla.gov.au/nla.cat-vn7125698" TargetMode="External"/><Relationship Id="rId41" Type="http://schemas.openxmlformats.org/officeDocument/2006/relationships/hyperlink" Target="http://nla.gov.au/nla.cat-vn712740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.gov.au/nla.cat-vn6930658" TargetMode="External"/><Relationship Id="rId24" Type="http://schemas.openxmlformats.org/officeDocument/2006/relationships/hyperlink" Target="http://nla.gov.au/nla.cat-vn6977393" TargetMode="External"/><Relationship Id="rId32" Type="http://schemas.openxmlformats.org/officeDocument/2006/relationships/hyperlink" Target="http://nla.gov.au/nla.cat-vn7125489" TargetMode="External"/><Relationship Id="rId37" Type="http://schemas.openxmlformats.org/officeDocument/2006/relationships/hyperlink" Target="http://nla.gov.au/nla.cat-vn6975639" TargetMode="External"/><Relationship Id="rId40" Type="http://schemas.openxmlformats.org/officeDocument/2006/relationships/hyperlink" Target="http://nla.gov.au/nla.cat-vn7127470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la.gov.au/nla.cat-vn7130757" TargetMode="External"/><Relationship Id="rId23" Type="http://schemas.openxmlformats.org/officeDocument/2006/relationships/hyperlink" Target="http://nla.gov.au/nla.cat-vn6977339" TargetMode="External"/><Relationship Id="rId28" Type="http://schemas.openxmlformats.org/officeDocument/2006/relationships/hyperlink" Target="http://nla.gov.au/nla.cat-vn6977180" TargetMode="External"/><Relationship Id="rId36" Type="http://schemas.openxmlformats.org/officeDocument/2006/relationships/hyperlink" Target="http://nla.gov.au/nla.cat-vn7125762" TargetMode="External"/><Relationship Id="rId10" Type="http://schemas.openxmlformats.org/officeDocument/2006/relationships/hyperlink" Target="http://nla.gov.au/nla.cat-vn7125745" TargetMode="External"/><Relationship Id="rId19" Type="http://schemas.openxmlformats.org/officeDocument/2006/relationships/hyperlink" Target="http://nla.gov.au/nla.cat-vn7125720" TargetMode="External"/><Relationship Id="rId31" Type="http://schemas.openxmlformats.org/officeDocument/2006/relationships/hyperlink" Target="http://nla.gov.au/nla.cat-vn6977399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125705" TargetMode="External"/><Relationship Id="rId14" Type="http://schemas.openxmlformats.org/officeDocument/2006/relationships/hyperlink" Target="http://nla.gov.au/nla.cat-vn7126043" TargetMode="External"/><Relationship Id="rId22" Type="http://schemas.openxmlformats.org/officeDocument/2006/relationships/hyperlink" Target="http://nla.gov.au/nla.cat-vn6977337" TargetMode="External"/><Relationship Id="rId27" Type="http://schemas.openxmlformats.org/officeDocument/2006/relationships/hyperlink" Target="http://nla.gov.au/nla.cat-vn6977285" TargetMode="External"/><Relationship Id="rId30" Type="http://schemas.openxmlformats.org/officeDocument/2006/relationships/hyperlink" Target="http://nla.gov.au/nla.cat-vn6977354" TargetMode="External"/><Relationship Id="rId35" Type="http://schemas.openxmlformats.org/officeDocument/2006/relationships/hyperlink" Target="http://nla.gov.au/nla.cat-vn6977191" TargetMode="External"/><Relationship Id="rId43" Type="http://schemas.openxmlformats.org/officeDocument/2006/relationships/hyperlink" Target="http://nla.gov.au/nla.cat-vn6977208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7941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9793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2016-08-08T01:21:00Z</dcterms:created>
  <dcterms:modified xsi:type="dcterms:W3CDTF">2016-08-08T01:21:00Z</dcterms:modified>
</cp:coreProperties>
</file>